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6C" w:rsidRPr="006C3107" w:rsidRDefault="00B7666C" w:rsidP="00B7666C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 w:rsidRPr="006C3107">
        <w:rPr>
          <w:b/>
          <w:color w:val="000000"/>
          <w:spacing w:val="-2"/>
          <w:sz w:val="36"/>
          <w:szCs w:val="36"/>
        </w:rPr>
        <w:t>Приложение № 1</w:t>
      </w:r>
      <w:r>
        <w:rPr>
          <w:b/>
          <w:color w:val="000000"/>
          <w:spacing w:val="-2"/>
          <w:sz w:val="36"/>
          <w:szCs w:val="36"/>
        </w:rPr>
        <w:t>5</w:t>
      </w: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B7666C" w:rsidRPr="006C3107" w:rsidRDefault="00B7666C" w:rsidP="00B7666C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>общеобраз</w:t>
      </w:r>
      <w:r w:rsidRPr="006C3107">
        <w:rPr>
          <w:sz w:val="32"/>
          <w:szCs w:val="32"/>
        </w:rPr>
        <w:t>о</w:t>
      </w:r>
      <w:r w:rsidRPr="006C3107">
        <w:rPr>
          <w:sz w:val="32"/>
          <w:szCs w:val="32"/>
        </w:rPr>
        <w:t>вательная школа № 9»</w:t>
      </w: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7666C" w:rsidRDefault="00B7666C" w:rsidP="00B7666C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B7666C" w:rsidRPr="00C517B7" w:rsidRDefault="00B7666C" w:rsidP="00B7666C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B7666C" w:rsidRDefault="00B7666C" w:rsidP="00B7666C"/>
    <w:p w:rsidR="00B7666C" w:rsidRDefault="00B7666C" w:rsidP="00B7666C"/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B7666C" w:rsidRPr="00282468" w:rsidTr="00C52758">
        <w:trPr>
          <w:trHeight w:val="1543"/>
        </w:trPr>
        <w:tc>
          <w:tcPr>
            <w:tcW w:w="4694" w:type="dxa"/>
            <w:shd w:val="clear" w:color="auto" w:fill="auto"/>
          </w:tcPr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дседатель ППО МБОУ </w:t>
            </w:r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вониколаевская средняя </w:t>
            </w: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__________________Т.А. Милешко</w:t>
            </w:r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</w:t>
            </w:r>
            <w:r w:rsidRPr="00282468">
              <w:rPr>
                <w:sz w:val="28"/>
                <w:szCs w:val="28"/>
              </w:rPr>
              <w:t>г.</w:t>
            </w:r>
          </w:p>
        </w:tc>
        <w:tc>
          <w:tcPr>
            <w:tcW w:w="4695" w:type="dxa"/>
            <w:shd w:val="clear" w:color="auto" w:fill="auto"/>
          </w:tcPr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Директор МБОУ</w:t>
            </w:r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вониколаевская средняя </w:t>
            </w: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spellStart"/>
            <w:r>
              <w:rPr>
                <w:sz w:val="28"/>
                <w:szCs w:val="28"/>
              </w:rPr>
              <w:t>С.А.Иванова</w:t>
            </w:r>
            <w:proofErr w:type="spellEnd"/>
          </w:p>
          <w:p w:rsidR="00B7666C" w:rsidRPr="00282468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20___</w:t>
            </w:r>
            <w:r w:rsidRPr="00282468">
              <w:rPr>
                <w:sz w:val="28"/>
                <w:szCs w:val="28"/>
              </w:rPr>
              <w:t>г.</w:t>
            </w: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B7666C" w:rsidRDefault="00B7666C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B7666C" w:rsidRPr="00282468" w:rsidRDefault="00B7666C" w:rsidP="00B7666C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:rsidR="00B7666C" w:rsidRPr="00C517B7" w:rsidRDefault="00B7666C" w:rsidP="00B7666C">
      <w:pPr>
        <w:shd w:val="clear" w:color="auto" w:fill="FFFFFF"/>
        <w:spacing w:line="317" w:lineRule="exact"/>
        <w:ind w:left="24" w:firstLine="0"/>
        <w:jc w:val="center"/>
        <w:rPr>
          <w:b/>
          <w:color w:val="000000"/>
          <w:sz w:val="28"/>
          <w:szCs w:val="28"/>
        </w:rPr>
      </w:pPr>
    </w:p>
    <w:p w:rsidR="00B7666C" w:rsidRPr="00B7666C" w:rsidRDefault="00B7666C" w:rsidP="00B7666C">
      <w:pPr>
        <w:tabs>
          <w:tab w:val="left" w:pos="709"/>
        </w:tabs>
        <w:spacing w:line="240" w:lineRule="auto"/>
        <w:ind w:left="0" w:firstLine="0"/>
        <w:jc w:val="center"/>
        <w:rPr>
          <w:b/>
          <w:sz w:val="28"/>
          <w:szCs w:val="28"/>
        </w:rPr>
      </w:pPr>
      <w:r w:rsidRPr="00B7666C">
        <w:rPr>
          <w:b/>
          <w:sz w:val="28"/>
          <w:szCs w:val="28"/>
        </w:rPr>
        <w:t>Перечень должностей, имеющих дифференцированные надбавки за работу во вредных и тяжелых условиях труда</w:t>
      </w:r>
    </w:p>
    <w:p w:rsidR="00F00A44" w:rsidRDefault="00F00A44" w:rsidP="00B7666C">
      <w:pPr>
        <w:jc w:val="center"/>
        <w:rPr>
          <w:b/>
        </w:rPr>
      </w:pP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5294"/>
        <w:gridCol w:w="3473"/>
      </w:tblGrid>
      <w:tr w:rsidR="00B7666C" w:rsidTr="00B7666C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445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№</w:t>
            </w:r>
          </w:p>
        </w:tc>
        <w:tc>
          <w:tcPr>
            <w:tcW w:w="5294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Должность</w:t>
            </w:r>
          </w:p>
        </w:tc>
        <w:tc>
          <w:tcPr>
            <w:tcW w:w="3473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 xml:space="preserve">Надбавки к окладу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45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5294" w:type="dxa"/>
          </w:tcPr>
          <w:p w:rsidR="00B7666C" w:rsidRPr="00B7666C" w:rsidRDefault="00B7666C" w:rsidP="00B7666C">
            <w:pPr>
              <w:ind w:left="0" w:firstLine="0"/>
              <w:jc w:val="left"/>
            </w:pPr>
            <w:r>
              <w:t>Учитель индивидуального обучения</w:t>
            </w:r>
          </w:p>
        </w:tc>
        <w:tc>
          <w:tcPr>
            <w:tcW w:w="3473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20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445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5294" w:type="dxa"/>
          </w:tcPr>
          <w:p w:rsidR="00B7666C" w:rsidRPr="00B7666C" w:rsidRDefault="00B7666C" w:rsidP="00B7666C">
            <w:pPr>
              <w:ind w:left="0" w:firstLine="0"/>
              <w:jc w:val="left"/>
            </w:pPr>
            <w:r>
              <w:t>Учитель технологии</w:t>
            </w:r>
          </w:p>
        </w:tc>
        <w:tc>
          <w:tcPr>
            <w:tcW w:w="3473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12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45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5294" w:type="dxa"/>
          </w:tcPr>
          <w:p w:rsidR="00B7666C" w:rsidRPr="00B7666C" w:rsidRDefault="00B7666C" w:rsidP="00B7666C">
            <w:pPr>
              <w:ind w:left="0" w:firstLine="0"/>
              <w:jc w:val="left"/>
            </w:pPr>
            <w:r>
              <w:t>Учитель информатики</w:t>
            </w:r>
          </w:p>
        </w:tc>
        <w:tc>
          <w:tcPr>
            <w:tcW w:w="3473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12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45" w:type="dxa"/>
          </w:tcPr>
          <w:p w:rsidR="00B7666C" w:rsidRPr="00B7666C" w:rsidRDefault="00B7666C" w:rsidP="00B7666C">
            <w:pPr>
              <w:ind w:left="0" w:firstLine="0"/>
              <w:jc w:val="center"/>
            </w:pPr>
            <w:r>
              <w:t>4</w:t>
            </w:r>
          </w:p>
        </w:tc>
        <w:tc>
          <w:tcPr>
            <w:tcW w:w="5294" w:type="dxa"/>
          </w:tcPr>
          <w:p w:rsidR="00B7666C" w:rsidRDefault="00B7666C" w:rsidP="00B7666C">
            <w:pPr>
              <w:ind w:left="0" w:firstLine="0"/>
              <w:jc w:val="left"/>
            </w:pPr>
            <w:r>
              <w:t>Учитель химии</w:t>
            </w:r>
          </w:p>
        </w:tc>
        <w:tc>
          <w:tcPr>
            <w:tcW w:w="3473" w:type="dxa"/>
          </w:tcPr>
          <w:p w:rsidR="00B7666C" w:rsidRDefault="00B7666C" w:rsidP="00B7666C">
            <w:pPr>
              <w:ind w:left="0" w:firstLine="0"/>
              <w:jc w:val="center"/>
            </w:pPr>
            <w:r>
              <w:t>8,4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45" w:type="dxa"/>
          </w:tcPr>
          <w:p w:rsidR="00B7666C" w:rsidRDefault="00B7666C" w:rsidP="00B7666C">
            <w:pPr>
              <w:ind w:left="0" w:firstLine="0"/>
              <w:jc w:val="center"/>
            </w:pPr>
            <w:r>
              <w:t>5</w:t>
            </w:r>
          </w:p>
        </w:tc>
        <w:tc>
          <w:tcPr>
            <w:tcW w:w="5294" w:type="dxa"/>
          </w:tcPr>
          <w:p w:rsidR="00B7666C" w:rsidRDefault="00B7666C" w:rsidP="00B7666C">
            <w:pPr>
              <w:ind w:left="0" w:firstLine="0"/>
              <w:jc w:val="left"/>
            </w:pPr>
            <w:r>
              <w:t xml:space="preserve">Водитель </w:t>
            </w:r>
          </w:p>
        </w:tc>
        <w:tc>
          <w:tcPr>
            <w:tcW w:w="3473" w:type="dxa"/>
          </w:tcPr>
          <w:p w:rsidR="00B7666C" w:rsidRDefault="00B7666C" w:rsidP="00B7666C">
            <w:pPr>
              <w:ind w:left="0" w:firstLine="0"/>
              <w:jc w:val="center"/>
            </w:pPr>
            <w:r>
              <w:t>25</w:t>
            </w:r>
          </w:p>
        </w:tc>
      </w:tr>
      <w:tr w:rsidR="00B7666C" w:rsidTr="00B7666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45" w:type="dxa"/>
          </w:tcPr>
          <w:p w:rsidR="00B7666C" w:rsidRDefault="00B7666C" w:rsidP="00B7666C">
            <w:pPr>
              <w:ind w:left="0" w:firstLine="0"/>
              <w:jc w:val="center"/>
            </w:pPr>
            <w:r>
              <w:t>6</w:t>
            </w:r>
          </w:p>
        </w:tc>
        <w:tc>
          <w:tcPr>
            <w:tcW w:w="5294" w:type="dxa"/>
          </w:tcPr>
          <w:p w:rsidR="00B7666C" w:rsidRDefault="00B7666C" w:rsidP="00B7666C">
            <w:pPr>
              <w:ind w:left="0" w:firstLine="0"/>
              <w:jc w:val="left"/>
            </w:pPr>
            <w:r>
              <w:t>Библиотекарь</w:t>
            </w:r>
          </w:p>
        </w:tc>
        <w:tc>
          <w:tcPr>
            <w:tcW w:w="3473" w:type="dxa"/>
          </w:tcPr>
          <w:p w:rsidR="00B7666C" w:rsidRDefault="00B7666C" w:rsidP="00B7666C">
            <w:pPr>
              <w:ind w:left="0" w:firstLine="0"/>
              <w:jc w:val="center"/>
            </w:pPr>
            <w:r>
              <w:t>12</w:t>
            </w:r>
            <w:bookmarkStart w:id="0" w:name="_GoBack"/>
            <w:bookmarkEnd w:id="0"/>
          </w:p>
        </w:tc>
      </w:tr>
    </w:tbl>
    <w:p w:rsidR="00B7666C" w:rsidRPr="00B7666C" w:rsidRDefault="00B7666C" w:rsidP="00B7666C">
      <w:pPr>
        <w:jc w:val="center"/>
        <w:rPr>
          <w:b/>
        </w:rPr>
      </w:pPr>
    </w:p>
    <w:sectPr w:rsidR="00B7666C" w:rsidRPr="00B7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65"/>
    <w:rsid w:val="00730A65"/>
    <w:rsid w:val="00B7666C"/>
    <w:rsid w:val="00F0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6C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6C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2</cp:revision>
  <dcterms:created xsi:type="dcterms:W3CDTF">2014-06-02T04:27:00Z</dcterms:created>
  <dcterms:modified xsi:type="dcterms:W3CDTF">2014-06-02T04:33:00Z</dcterms:modified>
</cp:coreProperties>
</file>